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ECD4F" w14:textId="61271B33" w:rsidR="00DD4197" w:rsidRPr="0012233D" w:rsidRDefault="00DD4197" w:rsidP="000831F6">
      <w:pPr>
        <w:keepNext/>
        <w:spacing w:after="0" w:line="360" w:lineRule="auto"/>
        <w:jc w:val="both"/>
        <w:outlineLvl w:val="0"/>
        <w:rPr>
          <w:rFonts w:ascii="Arial" w:eastAsia="Times New Roman" w:hAnsi="Arial" w:cs="Arial"/>
          <w:bCs/>
          <w:lang w:eastAsia="pl-PL"/>
        </w:rPr>
      </w:pPr>
      <w:r w:rsidRPr="0012233D">
        <w:rPr>
          <w:rFonts w:ascii="Arial" w:eastAsia="Times New Roman" w:hAnsi="Arial" w:cs="Arial"/>
          <w:bCs/>
          <w:lang w:eastAsia="pl-PL"/>
        </w:rPr>
        <w:t>IZP.272.</w:t>
      </w:r>
      <w:r w:rsidR="006B0BDB">
        <w:rPr>
          <w:rFonts w:ascii="Arial" w:eastAsia="Times New Roman" w:hAnsi="Arial" w:cs="Arial"/>
          <w:bCs/>
          <w:lang w:eastAsia="pl-PL"/>
        </w:rPr>
        <w:t>18</w:t>
      </w:r>
      <w:r w:rsidRPr="0012233D">
        <w:rPr>
          <w:rFonts w:ascii="Arial" w:eastAsia="Times New Roman" w:hAnsi="Arial" w:cs="Arial"/>
          <w:bCs/>
          <w:lang w:eastAsia="pl-PL"/>
        </w:rPr>
        <w:t>.2022</w:t>
      </w:r>
    </w:p>
    <w:p w14:paraId="086C9656" w14:textId="77777777" w:rsidR="00F626DB" w:rsidRPr="0012233D" w:rsidRDefault="00F626DB" w:rsidP="000831F6">
      <w:pPr>
        <w:pStyle w:val="Tekstpodstawowy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38266B1A" w14:textId="193DB370" w:rsidR="00D96563" w:rsidRDefault="006B0BDB" w:rsidP="000831F6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Modyfikacja</w:t>
      </w:r>
      <w:r w:rsidR="006A5CB2" w:rsidRPr="0012233D">
        <w:rPr>
          <w:rFonts w:ascii="Arial" w:hAnsi="Arial" w:cs="Arial"/>
          <w:b/>
        </w:rPr>
        <w:t xml:space="preserve"> treści </w:t>
      </w:r>
      <w:r w:rsidR="009273FB" w:rsidRPr="0012233D">
        <w:rPr>
          <w:rFonts w:ascii="Arial" w:hAnsi="Arial" w:cs="Arial"/>
          <w:b/>
        </w:rPr>
        <w:t>S</w:t>
      </w:r>
      <w:r w:rsidR="00D96563">
        <w:rPr>
          <w:rFonts w:ascii="Arial" w:hAnsi="Arial" w:cs="Arial"/>
          <w:b/>
        </w:rPr>
        <w:t xml:space="preserve">pecyfikacji </w:t>
      </w:r>
      <w:r w:rsidR="009273FB" w:rsidRPr="0012233D">
        <w:rPr>
          <w:rFonts w:ascii="Arial" w:hAnsi="Arial" w:cs="Arial"/>
          <w:b/>
        </w:rPr>
        <w:t>W</w:t>
      </w:r>
      <w:r w:rsidR="00D96563">
        <w:rPr>
          <w:rFonts w:ascii="Arial" w:hAnsi="Arial" w:cs="Arial"/>
          <w:b/>
        </w:rPr>
        <w:t xml:space="preserve">arunków </w:t>
      </w:r>
      <w:r w:rsidR="009273FB" w:rsidRPr="0012233D">
        <w:rPr>
          <w:rFonts w:ascii="Arial" w:hAnsi="Arial" w:cs="Arial"/>
          <w:b/>
        </w:rPr>
        <w:t>Z</w:t>
      </w:r>
      <w:r w:rsidR="00D96563">
        <w:rPr>
          <w:rFonts w:ascii="Arial" w:hAnsi="Arial" w:cs="Arial"/>
          <w:b/>
        </w:rPr>
        <w:t>amówienia</w:t>
      </w:r>
    </w:p>
    <w:p w14:paraId="6F84E341" w14:textId="77777777" w:rsidR="009273FB" w:rsidRPr="0012233D" w:rsidRDefault="009273FB" w:rsidP="000831F6">
      <w:pPr>
        <w:spacing w:after="0" w:line="360" w:lineRule="auto"/>
        <w:jc w:val="both"/>
        <w:rPr>
          <w:rFonts w:ascii="Arial" w:hAnsi="Arial" w:cs="Arial"/>
          <w:b/>
        </w:rPr>
      </w:pPr>
    </w:p>
    <w:p w14:paraId="069EFC6F" w14:textId="431F980B" w:rsidR="009B5487" w:rsidRPr="005A2F1F" w:rsidRDefault="009B5487" w:rsidP="005A2F1F">
      <w:pPr>
        <w:spacing w:after="0" w:line="360" w:lineRule="auto"/>
        <w:rPr>
          <w:rFonts w:ascii="Arial" w:hAnsi="Arial" w:cs="Arial"/>
        </w:rPr>
      </w:pPr>
      <w:r w:rsidRPr="005A2F1F">
        <w:rPr>
          <w:rFonts w:ascii="Arial" w:hAnsi="Arial" w:cs="Arial"/>
        </w:rPr>
        <w:t xml:space="preserve">Dotyczy postępowania o udzielenie zamówienia publicznego, którego przedmiotem jest:  </w:t>
      </w:r>
    </w:p>
    <w:p w14:paraId="2E18B178" w14:textId="4DE866D3" w:rsidR="006B0BDB" w:rsidRPr="005A2F1F" w:rsidRDefault="006B0BDB" w:rsidP="005A2F1F">
      <w:pPr>
        <w:spacing w:after="0" w:line="360" w:lineRule="auto"/>
        <w:rPr>
          <w:rFonts w:ascii="Arial" w:hAnsi="Arial" w:cs="Arial"/>
        </w:rPr>
      </w:pPr>
      <w:r w:rsidRPr="005A2F1F">
        <w:rPr>
          <w:rFonts w:ascii="Arial" w:hAnsi="Arial" w:cs="Arial"/>
        </w:rPr>
        <w:t>„Budowa otwartej strefy aktywności sportowej polegającej na budowie wielofunkcyjnego boiska sportowego do sportów plażowych: siatkówka, piłka nożna, piłka ręczna oraz siłowni plenerowej”</w:t>
      </w:r>
      <w:r w:rsidRPr="005A2F1F">
        <w:rPr>
          <w:rFonts w:ascii="Arial" w:hAnsi="Arial" w:cs="Arial"/>
        </w:rPr>
        <w:t>.</w:t>
      </w:r>
    </w:p>
    <w:p w14:paraId="365CD850" w14:textId="77777777" w:rsidR="007949EA" w:rsidRPr="005A2F1F" w:rsidRDefault="007949EA" w:rsidP="005A2F1F">
      <w:pPr>
        <w:pStyle w:val="Tekstpodstawowy"/>
        <w:tabs>
          <w:tab w:val="left" w:pos="284"/>
        </w:tabs>
        <w:spacing w:line="360" w:lineRule="auto"/>
        <w:rPr>
          <w:rFonts w:ascii="Arial" w:hAnsi="Arial" w:cs="Arial"/>
          <w:bCs/>
          <w:sz w:val="22"/>
          <w:szCs w:val="22"/>
        </w:rPr>
      </w:pPr>
    </w:p>
    <w:p w14:paraId="53A24509" w14:textId="6F8DD33F" w:rsidR="007949EA" w:rsidRDefault="007949EA" w:rsidP="005A2F1F">
      <w:pPr>
        <w:pStyle w:val="Tekstpodstawowy"/>
        <w:numPr>
          <w:ilvl w:val="0"/>
          <w:numId w:val="11"/>
        </w:numPr>
        <w:tabs>
          <w:tab w:val="left" w:pos="284"/>
        </w:tabs>
        <w:spacing w:line="360" w:lineRule="auto"/>
        <w:ind w:left="0" w:firstLine="0"/>
        <w:rPr>
          <w:rFonts w:ascii="Arial" w:hAnsi="Arial" w:cs="Arial"/>
          <w:bCs/>
          <w:sz w:val="22"/>
          <w:szCs w:val="22"/>
        </w:rPr>
      </w:pPr>
      <w:r w:rsidRPr="005A2F1F">
        <w:rPr>
          <w:rFonts w:ascii="Arial" w:hAnsi="Arial" w:cs="Arial"/>
          <w:bCs/>
          <w:sz w:val="22"/>
          <w:szCs w:val="22"/>
        </w:rPr>
        <w:t xml:space="preserve">Działając na podstawie art. 286 ust. 1 ustawy PZP zamawiający modyfikuje treść </w:t>
      </w:r>
      <w:r w:rsidR="006B0BDB" w:rsidRPr="005A2F1F">
        <w:rPr>
          <w:rFonts w:ascii="Arial" w:hAnsi="Arial" w:cs="Arial"/>
          <w:bCs/>
          <w:sz w:val="22"/>
          <w:szCs w:val="22"/>
        </w:rPr>
        <w:t xml:space="preserve">specyfikacji warunków zamówienia, zwanej dalej </w:t>
      </w:r>
      <w:r w:rsidRPr="005A2F1F">
        <w:rPr>
          <w:rFonts w:ascii="Arial" w:hAnsi="Arial" w:cs="Arial"/>
          <w:bCs/>
          <w:sz w:val="22"/>
          <w:szCs w:val="22"/>
        </w:rPr>
        <w:t>SWZ</w:t>
      </w:r>
      <w:r w:rsidR="006B0BDB" w:rsidRPr="005A2F1F">
        <w:rPr>
          <w:rFonts w:ascii="Arial" w:hAnsi="Arial" w:cs="Arial"/>
          <w:bCs/>
          <w:sz w:val="22"/>
          <w:szCs w:val="22"/>
        </w:rPr>
        <w:t>,</w:t>
      </w:r>
      <w:r w:rsidRPr="005A2F1F">
        <w:rPr>
          <w:rFonts w:ascii="Arial" w:hAnsi="Arial" w:cs="Arial"/>
          <w:bCs/>
          <w:sz w:val="22"/>
          <w:szCs w:val="22"/>
        </w:rPr>
        <w:t xml:space="preserve"> w następujący sposób:</w:t>
      </w:r>
    </w:p>
    <w:p w14:paraId="2EEE159E" w14:textId="77777777" w:rsidR="005A2F1F" w:rsidRPr="005A2F1F" w:rsidRDefault="005A2F1F" w:rsidP="005A2F1F">
      <w:pPr>
        <w:pStyle w:val="Tekstpodstawowy"/>
        <w:tabs>
          <w:tab w:val="left" w:pos="284"/>
        </w:tabs>
        <w:spacing w:line="360" w:lineRule="auto"/>
        <w:rPr>
          <w:rFonts w:ascii="Arial" w:hAnsi="Arial" w:cs="Arial"/>
          <w:bCs/>
          <w:sz w:val="22"/>
          <w:szCs w:val="22"/>
        </w:rPr>
      </w:pPr>
    </w:p>
    <w:p w14:paraId="2A56FFBB" w14:textId="77777777" w:rsidR="00601449" w:rsidRPr="005A2F1F" w:rsidRDefault="006F6488" w:rsidP="005A2F1F">
      <w:pPr>
        <w:pStyle w:val="Tekstkomentarza"/>
        <w:numPr>
          <w:ilvl w:val="0"/>
          <w:numId w:val="4"/>
        </w:numPr>
        <w:tabs>
          <w:tab w:val="left" w:pos="284"/>
          <w:tab w:val="left" w:pos="851"/>
        </w:tabs>
        <w:spacing w:line="360" w:lineRule="auto"/>
        <w:rPr>
          <w:rFonts w:ascii="Arial" w:hAnsi="Arial" w:cs="Arial"/>
          <w:sz w:val="22"/>
          <w:szCs w:val="22"/>
          <w:lang w:val="pl-PL"/>
        </w:rPr>
      </w:pPr>
      <w:r w:rsidRPr="005A2F1F">
        <w:rPr>
          <w:rFonts w:ascii="Arial" w:eastAsiaTheme="minorHAnsi" w:hAnsi="Arial" w:cs="Arial"/>
          <w:sz w:val="22"/>
          <w:szCs w:val="22"/>
          <w:lang w:eastAsia="en-US"/>
        </w:rPr>
        <w:t xml:space="preserve">W </w:t>
      </w:r>
      <w:r w:rsidRPr="005A2F1F">
        <w:rPr>
          <w:rFonts w:ascii="Arial" w:eastAsiaTheme="minorHAnsi" w:hAnsi="Arial" w:cs="Arial"/>
          <w:sz w:val="22"/>
          <w:szCs w:val="22"/>
          <w:lang w:eastAsia="en-US"/>
        </w:rPr>
        <w:t>Załącznik</w:t>
      </w:r>
      <w:r w:rsidRPr="005A2F1F">
        <w:rPr>
          <w:rFonts w:ascii="Arial" w:eastAsiaTheme="minorHAnsi" w:hAnsi="Arial" w:cs="Arial"/>
          <w:sz w:val="22"/>
          <w:szCs w:val="22"/>
          <w:lang w:eastAsia="en-US"/>
        </w:rPr>
        <w:t>u</w:t>
      </w:r>
      <w:r w:rsidRPr="005A2F1F">
        <w:rPr>
          <w:rFonts w:ascii="Arial" w:eastAsiaTheme="minorHAnsi" w:hAnsi="Arial" w:cs="Arial"/>
          <w:sz w:val="22"/>
          <w:szCs w:val="22"/>
          <w:lang w:eastAsia="en-US"/>
        </w:rPr>
        <w:t xml:space="preserve"> nr 1 </w:t>
      </w:r>
      <w:r w:rsidR="00601449" w:rsidRPr="005A2F1F">
        <w:rPr>
          <w:rFonts w:ascii="Arial" w:eastAsiaTheme="minorHAnsi" w:hAnsi="Arial" w:cs="Arial"/>
          <w:sz w:val="22"/>
          <w:szCs w:val="22"/>
          <w:lang w:eastAsia="en-US"/>
        </w:rPr>
        <w:t>–</w:t>
      </w:r>
      <w:r w:rsidRPr="005A2F1F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601449" w:rsidRPr="005A2F1F">
        <w:rPr>
          <w:rFonts w:ascii="Arial" w:eastAsiaTheme="minorHAnsi" w:hAnsi="Arial" w:cs="Arial"/>
          <w:sz w:val="22"/>
          <w:szCs w:val="22"/>
          <w:lang w:val="pl-PL" w:eastAsia="en-US"/>
        </w:rPr>
        <w:t>„</w:t>
      </w:r>
      <w:r w:rsidRPr="005A2F1F">
        <w:rPr>
          <w:rFonts w:ascii="Arial" w:eastAsiaTheme="minorHAnsi" w:hAnsi="Arial" w:cs="Arial"/>
          <w:sz w:val="22"/>
          <w:szCs w:val="22"/>
          <w:lang w:eastAsia="en-US"/>
        </w:rPr>
        <w:t>Projektowane postanowienia umowy w sprawie zamówienia publicznego</w:t>
      </w:r>
      <w:r w:rsidR="00601449" w:rsidRPr="005A2F1F">
        <w:rPr>
          <w:rFonts w:ascii="Arial" w:eastAsiaTheme="minorHAnsi" w:hAnsi="Arial" w:cs="Arial"/>
          <w:sz w:val="22"/>
          <w:szCs w:val="22"/>
          <w:lang w:val="pl-PL" w:eastAsia="en-US"/>
        </w:rPr>
        <w:t>”:</w:t>
      </w:r>
    </w:p>
    <w:p w14:paraId="06C85284" w14:textId="020C9339" w:rsidR="00601449" w:rsidRPr="005A2F1F" w:rsidRDefault="006F6488" w:rsidP="005A2F1F">
      <w:pPr>
        <w:pStyle w:val="Tekstkomentarza"/>
        <w:numPr>
          <w:ilvl w:val="0"/>
          <w:numId w:val="45"/>
        </w:numPr>
        <w:tabs>
          <w:tab w:val="left" w:pos="284"/>
          <w:tab w:val="left" w:pos="851"/>
        </w:tabs>
        <w:spacing w:line="360" w:lineRule="auto"/>
        <w:ind w:left="0" w:firstLine="0"/>
        <w:rPr>
          <w:rFonts w:ascii="Arial" w:hAnsi="Arial" w:cs="Arial"/>
          <w:sz w:val="22"/>
          <w:szCs w:val="22"/>
          <w:lang w:val="pl-PL"/>
        </w:rPr>
      </w:pPr>
      <w:r w:rsidRPr="005A2F1F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5A2F1F">
        <w:rPr>
          <w:rFonts w:ascii="Arial" w:eastAsiaTheme="minorHAnsi" w:hAnsi="Arial" w:cs="Arial"/>
          <w:sz w:val="22"/>
          <w:szCs w:val="22"/>
          <w:lang w:val="pl-PL" w:eastAsia="en-US"/>
        </w:rPr>
        <w:t xml:space="preserve">skreśla się </w:t>
      </w:r>
      <w:r w:rsidRPr="005A2F1F">
        <w:rPr>
          <w:rFonts w:ascii="Arial" w:eastAsiaTheme="minorHAnsi" w:hAnsi="Arial" w:cs="Arial"/>
          <w:sz w:val="22"/>
          <w:szCs w:val="22"/>
          <w:lang w:eastAsia="en-US"/>
        </w:rPr>
        <w:t xml:space="preserve">pkt </w:t>
      </w:r>
      <w:r w:rsidRPr="005A2F1F">
        <w:rPr>
          <w:rFonts w:ascii="Arial" w:hAnsi="Arial" w:cs="Arial"/>
          <w:sz w:val="22"/>
          <w:szCs w:val="22"/>
          <w:lang w:val="pl-PL"/>
        </w:rPr>
        <w:t>28.6 lit</w:t>
      </w:r>
      <w:r w:rsidR="005A2F1F">
        <w:rPr>
          <w:rFonts w:ascii="Arial" w:hAnsi="Arial" w:cs="Arial"/>
          <w:sz w:val="22"/>
          <w:szCs w:val="22"/>
          <w:lang w:val="pl-PL"/>
        </w:rPr>
        <w:t>.</w:t>
      </w:r>
      <w:r w:rsidRPr="005A2F1F">
        <w:rPr>
          <w:rFonts w:ascii="Arial" w:hAnsi="Arial" w:cs="Arial"/>
          <w:sz w:val="22"/>
          <w:szCs w:val="22"/>
          <w:lang w:val="pl-PL"/>
        </w:rPr>
        <w:t xml:space="preserve"> m</w:t>
      </w:r>
      <w:r w:rsidR="00601449" w:rsidRPr="005A2F1F">
        <w:rPr>
          <w:rFonts w:ascii="Arial" w:hAnsi="Arial" w:cs="Arial"/>
          <w:sz w:val="22"/>
          <w:szCs w:val="22"/>
          <w:lang w:val="pl-PL"/>
        </w:rPr>
        <w:t>,</w:t>
      </w:r>
    </w:p>
    <w:p w14:paraId="0506EE44" w14:textId="228FC942" w:rsidR="006F6488" w:rsidRPr="005A2F1F" w:rsidRDefault="005A2F1F" w:rsidP="005A2F1F">
      <w:pPr>
        <w:pStyle w:val="Tekstkomentarza"/>
        <w:numPr>
          <w:ilvl w:val="0"/>
          <w:numId w:val="45"/>
        </w:numPr>
        <w:tabs>
          <w:tab w:val="left" w:pos="284"/>
          <w:tab w:val="left" w:pos="851"/>
        </w:tabs>
        <w:spacing w:line="360" w:lineRule="auto"/>
        <w:ind w:left="0" w:firstLine="0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 w</w:t>
      </w:r>
      <w:r w:rsidR="00601449" w:rsidRPr="005A2F1F">
        <w:rPr>
          <w:rFonts w:ascii="Arial" w:hAnsi="Arial" w:cs="Arial"/>
          <w:sz w:val="22"/>
          <w:szCs w:val="22"/>
          <w:lang w:val="pl-PL"/>
        </w:rPr>
        <w:t xml:space="preserve"> pkt 35.1 lit</w:t>
      </w:r>
      <w:r>
        <w:rPr>
          <w:rFonts w:ascii="Arial" w:hAnsi="Arial" w:cs="Arial"/>
          <w:sz w:val="22"/>
          <w:szCs w:val="22"/>
          <w:lang w:val="pl-PL"/>
        </w:rPr>
        <w:t>.</w:t>
      </w:r>
      <w:r w:rsidR="00601449" w:rsidRPr="005A2F1F">
        <w:rPr>
          <w:rFonts w:ascii="Arial" w:hAnsi="Arial" w:cs="Arial"/>
          <w:sz w:val="22"/>
          <w:szCs w:val="22"/>
          <w:lang w:val="pl-PL"/>
        </w:rPr>
        <w:t xml:space="preserve"> k i lit</w:t>
      </w:r>
      <w:r>
        <w:rPr>
          <w:rFonts w:ascii="Arial" w:hAnsi="Arial" w:cs="Arial"/>
          <w:sz w:val="22"/>
          <w:szCs w:val="22"/>
          <w:lang w:val="pl-PL"/>
        </w:rPr>
        <w:t>.</w:t>
      </w:r>
      <w:r w:rsidR="00601449" w:rsidRPr="005A2F1F">
        <w:rPr>
          <w:rFonts w:ascii="Arial" w:hAnsi="Arial" w:cs="Arial"/>
          <w:sz w:val="22"/>
          <w:szCs w:val="22"/>
          <w:lang w:val="pl-PL"/>
        </w:rPr>
        <w:t xml:space="preserve"> l określenie „pkt </w:t>
      </w:r>
      <w:r w:rsidRPr="005A2F1F">
        <w:rPr>
          <w:rFonts w:ascii="Arial" w:hAnsi="Arial" w:cs="Arial"/>
          <w:sz w:val="22"/>
          <w:szCs w:val="22"/>
          <w:lang w:val="pl-PL"/>
        </w:rPr>
        <w:t>7</w:t>
      </w:r>
      <w:r w:rsidR="00601449" w:rsidRPr="005A2F1F">
        <w:rPr>
          <w:rFonts w:ascii="Arial" w:hAnsi="Arial" w:cs="Arial"/>
          <w:sz w:val="22"/>
          <w:szCs w:val="22"/>
          <w:lang w:val="pl-PL"/>
        </w:rPr>
        <w:t>.22</w:t>
      </w:r>
      <w:r w:rsidRPr="005A2F1F">
        <w:rPr>
          <w:rFonts w:ascii="Arial" w:hAnsi="Arial" w:cs="Arial"/>
          <w:sz w:val="22"/>
          <w:szCs w:val="22"/>
          <w:lang w:val="pl-PL"/>
        </w:rPr>
        <w:t xml:space="preserve">” zastępuje się </w:t>
      </w:r>
      <w:r>
        <w:rPr>
          <w:rFonts w:ascii="Arial" w:hAnsi="Arial" w:cs="Arial"/>
          <w:sz w:val="22"/>
          <w:szCs w:val="22"/>
          <w:lang w:val="pl-PL"/>
        </w:rPr>
        <w:t>zapisem</w:t>
      </w:r>
      <w:r w:rsidRPr="005A2F1F">
        <w:rPr>
          <w:rFonts w:ascii="Arial" w:hAnsi="Arial" w:cs="Arial"/>
          <w:sz w:val="22"/>
          <w:szCs w:val="22"/>
          <w:lang w:val="pl-PL"/>
        </w:rPr>
        <w:t xml:space="preserve"> „pkt 7.20”.</w:t>
      </w:r>
    </w:p>
    <w:p w14:paraId="519BD8BB" w14:textId="51AEF8C2" w:rsidR="006F6488" w:rsidRPr="005A2F1F" w:rsidRDefault="006F6488" w:rsidP="005A2F1F">
      <w:pPr>
        <w:pStyle w:val="Tekstpodstawowy"/>
        <w:tabs>
          <w:tab w:val="left" w:pos="284"/>
        </w:tabs>
        <w:spacing w:line="360" w:lineRule="auto"/>
        <w:rPr>
          <w:rFonts w:ascii="Arial" w:hAnsi="Arial" w:cs="Arial"/>
          <w:bCs/>
          <w:sz w:val="22"/>
          <w:szCs w:val="22"/>
        </w:rPr>
      </w:pPr>
    </w:p>
    <w:p w14:paraId="32A0312C" w14:textId="09DC746D" w:rsidR="002F4F2A" w:rsidRPr="005A2F1F" w:rsidRDefault="00B01536" w:rsidP="005A2F1F">
      <w:pPr>
        <w:pStyle w:val="Tekstpodstawowy"/>
        <w:numPr>
          <w:ilvl w:val="0"/>
          <w:numId w:val="4"/>
        </w:numPr>
        <w:tabs>
          <w:tab w:val="left" w:pos="284"/>
        </w:tabs>
        <w:spacing w:line="360" w:lineRule="auto"/>
        <w:rPr>
          <w:rFonts w:ascii="Arial" w:hAnsi="Arial" w:cs="Arial"/>
          <w:sz w:val="22"/>
          <w:szCs w:val="22"/>
        </w:rPr>
      </w:pPr>
      <w:r w:rsidRPr="005A2F1F">
        <w:rPr>
          <w:rFonts w:ascii="Arial" w:eastAsiaTheme="minorHAnsi" w:hAnsi="Arial" w:cs="Arial"/>
          <w:sz w:val="22"/>
          <w:szCs w:val="22"/>
          <w:lang w:eastAsia="en-US"/>
        </w:rPr>
        <w:t xml:space="preserve">W związku ze zmianą wskazaną w ust. </w:t>
      </w:r>
      <w:r w:rsidR="005A2F1F">
        <w:rPr>
          <w:rFonts w:ascii="Arial" w:eastAsiaTheme="minorHAnsi" w:hAnsi="Arial" w:cs="Arial"/>
          <w:sz w:val="22"/>
          <w:szCs w:val="22"/>
          <w:lang w:eastAsia="en-US"/>
        </w:rPr>
        <w:t>1</w:t>
      </w:r>
      <w:r w:rsidRPr="005A2F1F">
        <w:rPr>
          <w:rFonts w:ascii="Arial" w:eastAsiaTheme="minorHAnsi" w:hAnsi="Arial" w:cs="Arial"/>
          <w:sz w:val="22"/>
          <w:szCs w:val="22"/>
          <w:lang w:eastAsia="en-US"/>
        </w:rPr>
        <w:t xml:space="preserve"> Załącznik nr 1 </w:t>
      </w:r>
      <w:r w:rsidR="002F4F2A" w:rsidRPr="005A2F1F">
        <w:rPr>
          <w:rFonts w:ascii="Arial" w:eastAsiaTheme="minorHAnsi" w:hAnsi="Arial" w:cs="Arial"/>
          <w:sz w:val="22"/>
          <w:szCs w:val="22"/>
          <w:lang w:eastAsia="en-US"/>
        </w:rPr>
        <w:t>- Projektowane postanowienia umowy w sprawie zamówienia publicznego zastępuje się Załącznikiem nr 1 A - Projektowane postanowienia umowy w sprawie zamówienia publicznego.</w:t>
      </w:r>
    </w:p>
    <w:p w14:paraId="73F5AAEF" w14:textId="77777777" w:rsidR="002F4F2A" w:rsidRPr="005A2F1F" w:rsidRDefault="002F4F2A" w:rsidP="005A2F1F">
      <w:pPr>
        <w:pStyle w:val="Tekstpodstawowy"/>
        <w:tabs>
          <w:tab w:val="left" w:pos="284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22DAE141" w14:textId="2B764C13" w:rsidR="006B0BDB" w:rsidRDefault="00F94286" w:rsidP="005A2F1F">
      <w:pPr>
        <w:pStyle w:val="Akapitzlist"/>
        <w:numPr>
          <w:ilvl w:val="0"/>
          <w:numId w:val="11"/>
        </w:numPr>
        <w:tabs>
          <w:tab w:val="left" w:pos="0"/>
          <w:tab w:val="left" w:pos="426"/>
        </w:tabs>
        <w:spacing w:line="360" w:lineRule="auto"/>
        <w:ind w:left="0" w:firstLine="0"/>
        <w:rPr>
          <w:rFonts w:ascii="Arial" w:hAnsi="Arial" w:cs="Arial"/>
          <w:sz w:val="22"/>
          <w:szCs w:val="22"/>
        </w:rPr>
      </w:pPr>
      <w:r w:rsidRPr="005A2F1F">
        <w:rPr>
          <w:rFonts w:ascii="Arial" w:hAnsi="Arial" w:cs="Arial"/>
          <w:sz w:val="22"/>
          <w:szCs w:val="22"/>
        </w:rPr>
        <w:t>Treść niniejsze</w:t>
      </w:r>
      <w:r w:rsidR="00770F10">
        <w:rPr>
          <w:rFonts w:ascii="Arial" w:hAnsi="Arial" w:cs="Arial"/>
          <w:sz w:val="22"/>
          <w:szCs w:val="22"/>
        </w:rPr>
        <w:t>j modyfikacji</w:t>
      </w:r>
      <w:r w:rsidRPr="005A2F1F">
        <w:rPr>
          <w:rFonts w:ascii="Arial" w:hAnsi="Arial" w:cs="Arial"/>
          <w:sz w:val="22"/>
          <w:szCs w:val="22"/>
        </w:rPr>
        <w:t xml:space="preserve"> stanowi integralną część dokumentacji przetargowej, którą należy uwzględnić przy sporządzaniu oferty. </w:t>
      </w:r>
    </w:p>
    <w:p w14:paraId="4DE9B7E1" w14:textId="77777777" w:rsidR="005A2F1F" w:rsidRPr="005A2F1F" w:rsidRDefault="005A2F1F" w:rsidP="005A2F1F">
      <w:pPr>
        <w:pStyle w:val="Akapitzlist"/>
        <w:tabs>
          <w:tab w:val="left" w:pos="0"/>
          <w:tab w:val="left" w:pos="426"/>
        </w:tabs>
        <w:spacing w:line="360" w:lineRule="auto"/>
        <w:ind w:left="0"/>
        <w:rPr>
          <w:rFonts w:ascii="Arial" w:hAnsi="Arial" w:cs="Arial"/>
          <w:sz w:val="22"/>
          <w:szCs w:val="22"/>
        </w:rPr>
      </w:pPr>
    </w:p>
    <w:p w14:paraId="0B2956C9" w14:textId="79CFD252" w:rsidR="005A2F1F" w:rsidRPr="005A2F1F" w:rsidRDefault="005A2F1F" w:rsidP="005A2F1F">
      <w:pPr>
        <w:pStyle w:val="Akapitzlist"/>
        <w:numPr>
          <w:ilvl w:val="0"/>
          <w:numId w:val="11"/>
        </w:numPr>
        <w:tabs>
          <w:tab w:val="left" w:pos="0"/>
          <w:tab w:val="left" w:pos="426"/>
        </w:tabs>
        <w:spacing w:line="360" w:lineRule="auto"/>
        <w:ind w:left="0" w:firstLine="0"/>
        <w:rPr>
          <w:rFonts w:ascii="Arial" w:hAnsi="Arial" w:cs="Arial"/>
          <w:sz w:val="22"/>
          <w:szCs w:val="22"/>
        </w:rPr>
      </w:pPr>
      <w:r w:rsidRPr="005A2F1F">
        <w:rPr>
          <w:rFonts w:ascii="Arial" w:hAnsi="Arial" w:cs="Arial"/>
          <w:sz w:val="22"/>
          <w:szCs w:val="22"/>
        </w:rPr>
        <w:t>Termin składania ofert pozostaje bez zmian.</w:t>
      </w:r>
    </w:p>
    <w:p w14:paraId="32B3FDE1" w14:textId="77777777" w:rsidR="00F94286" w:rsidRPr="005A2F1F" w:rsidRDefault="00F94286" w:rsidP="005A2F1F">
      <w:pPr>
        <w:spacing w:after="0" w:line="360" w:lineRule="auto"/>
        <w:rPr>
          <w:rFonts w:ascii="Arial" w:hAnsi="Arial" w:cs="Arial"/>
        </w:rPr>
      </w:pPr>
    </w:p>
    <w:p w14:paraId="17491BA8" w14:textId="77777777" w:rsidR="007949EA" w:rsidRPr="005A2F1F" w:rsidRDefault="007949EA" w:rsidP="005A2F1F">
      <w:pPr>
        <w:spacing w:after="0" w:line="360" w:lineRule="auto"/>
        <w:rPr>
          <w:rFonts w:ascii="Arial" w:hAnsi="Arial" w:cs="Arial"/>
        </w:rPr>
      </w:pPr>
    </w:p>
    <w:sectPr w:rsidR="007949EA" w:rsidRPr="005A2F1F" w:rsidSect="008610FB">
      <w:headerReference w:type="default" r:id="rId8"/>
      <w:footerReference w:type="default" r:id="rId9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B11C2" w14:textId="77777777" w:rsidR="00D63EEE" w:rsidRDefault="00D63EEE" w:rsidP="0027200D">
      <w:pPr>
        <w:spacing w:after="0" w:line="240" w:lineRule="auto"/>
      </w:pPr>
      <w:r>
        <w:separator/>
      </w:r>
    </w:p>
  </w:endnote>
  <w:endnote w:type="continuationSeparator" w:id="0">
    <w:p w14:paraId="37A29C64" w14:textId="77777777" w:rsidR="00D63EEE" w:rsidRDefault="00D63EEE" w:rsidP="002720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4757858"/>
      <w:docPartObj>
        <w:docPartGallery w:val="Page Numbers (Bottom of Page)"/>
        <w:docPartUnique/>
      </w:docPartObj>
    </w:sdtPr>
    <w:sdtContent>
      <w:p w14:paraId="50F6DDF9" w14:textId="27333DA2" w:rsidR="00D66832" w:rsidRDefault="00D6683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2545">
          <w:rPr>
            <w:noProof/>
          </w:rPr>
          <w:t>14</w:t>
        </w:r>
        <w:r>
          <w:fldChar w:fldCharType="end"/>
        </w:r>
      </w:p>
    </w:sdtContent>
  </w:sdt>
  <w:p w14:paraId="1A909DBE" w14:textId="77777777" w:rsidR="00D66832" w:rsidRPr="0027200D" w:rsidRDefault="00D66832" w:rsidP="0027200D">
    <w:pPr>
      <w:pStyle w:val="Stopka"/>
      <w:ind w:right="360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9D8561" w14:textId="77777777" w:rsidR="00D63EEE" w:rsidRDefault="00D63EEE" w:rsidP="0027200D">
      <w:pPr>
        <w:spacing w:after="0" w:line="240" w:lineRule="auto"/>
      </w:pPr>
      <w:r>
        <w:separator/>
      </w:r>
    </w:p>
  </w:footnote>
  <w:footnote w:type="continuationSeparator" w:id="0">
    <w:p w14:paraId="32396AE8" w14:textId="77777777" w:rsidR="00D63EEE" w:rsidRDefault="00D63EEE" w:rsidP="002720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2E78A" w14:textId="59D04636" w:rsidR="00D66832" w:rsidRDefault="00D66832">
    <w:pPr>
      <w:pStyle w:val="Nagwek"/>
      <w:rPr>
        <w:noProof/>
        <w:lang w:eastAsia="pl-PL"/>
      </w:rPr>
    </w:pPr>
  </w:p>
  <w:p w14:paraId="26226168" w14:textId="742DC5FF" w:rsidR="00236DC8" w:rsidRDefault="00236DC8">
    <w:pPr>
      <w:pStyle w:val="Nagwek"/>
    </w:pPr>
  </w:p>
  <w:p w14:paraId="5234B5CF" w14:textId="4B2FB94A" w:rsidR="00236DC8" w:rsidRDefault="00236DC8">
    <w:pPr>
      <w:pStyle w:val="Nagwek"/>
    </w:pPr>
  </w:p>
  <w:p w14:paraId="00E425BA" w14:textId="4B87FBE1" w:rsidR="00236DC8" w:rsidRDefault="00236DC8">
    <w:pPr>
      <w:pStyle w:val="Nagwek"/>
    </w:pPr>
  </w:p>
  <w:p w14:paraId="3AD6C021" w14:textId="77777777" w:rsidR="00236DC8" w:rsidRDefault="00236DC8">
    <w:pPr>
      <w:pStyle w:val="Nagwek"/>
    </w:pPr>
  </w:p>
  <w:p w14:paraId="6C51270C" w14:textId="2E329350" w:rsidR="00D66832" w:rsidRDefault="00D66832">
    <w:pPr>
      <w:pStyle w:val="Nagwek"/>
    </w:pPr>
  </w:p>
  <w:p w14:paraId="654A2F70" w14:textId="77777777" w:rsidR="00D66832" w:rsidRDefault="00D6683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32728"/>
    <w:multiLevelType w:val="hybridMultilevel"/>
    <w:tmpl w:val="C3AA08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012F42"/>
    <w:multiLevelType w:val="hybridMultilevel"/>
    <w:tmpl w:val="5CD4B04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9159B8"/>
    <w:multiLevelType w:val="multilevel"/>
    <w:tmpl w:val="43543936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9"/>
      <w:numFmt w:val="decimal"/>
      <w:lvlText w:val="%1.%2"/>
      <w:lvlJc w:val="left"/>
      <w:pPr>
        <w:ind w:left="720" w:hanging="7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sz w:val="22"/>
      </w:rPr>
    </w:lvl>
  </w:abstractNum>
  <w:abstractNum w:abstractNumId="3" w15:restartNumberingAfterBreak="0">
    <w:nsid w:val="0FA84A24"/>
    <w:multiLevelType w:val="multilevel"/>
    <w:tmpl w:val="1F427838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  <w:sz w:val="22"/>
      </w:rPr>
    </w:lvl>
    <w:lvl w:ilvl="1">
      <w:start w:val="12"/>
      <w:numFmt w:val="decimal"/>
      <w:lvlText w:val="%1.%2"/>
      <w:lvlJc w:val="left"/>
      <w:pPr>
        <w:ind w:left="900" w:hanging="720"/>
      </w:pPr>
      <w:rPr>
        <w:rFonts w:hint="default"/>
        <w:sz w:val="22"/>
      </w:rPr>
    </w:lvl>
    <w:lvl w:ilvl="2">
      <w:start w:val="3"/>
      <w:numFmt w:val="decimal"/>
      <w:lvlText w:val="%1.%2.%3"/>
      <w:lvlJc w:val="left"/>
      <w:pPr>
        <w:ind w:left="108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2160" w:hanging="144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2880" w:hanging="180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  <w:sz w:val="22"/>
      </w:rPr>
    </w:lvl>
  </w:abstractNum>
  <w:abstractNum w:abstractNumId="4" w15:restartNumberingAfterBreak="0">
    <w:nsid w:val="1455409E"/>
    <w:multiLevelType w:val="multilevel"/>
    <w:tmpl w:val="C2780EBE"/>
    <w:lvl w:ilvl="0">
      <w:start w:val="1"/>
      <w:numFmt w:val="decimal"/>
      <w:lvlText w:val="%1."/>
      <w:lvlJc w:val="left"/>
      <w:rPr>
        <w:rFonts w:ascii="Arial" w:eastAsia="Calibri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Arial" w:eastAsia="Calibri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9EB7228"/>
    <w:multiLevelType w:val="hybridMultilevel"/>
    <w:tmpl w:val="DC0A10E8"/>
    <w:lvl w:ilvl="0" w:tplc="24C601DA">
      <w:start w:val="1"/>
      <w:numFmt w:val="decimal"/>
      <w:lvlText w:val="%1)"/>
      <w:lvlJc w:val="left"/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C714796"/>
    <w:multiLevelType w:val="multilevel"/>
    <w:tmpl w:val="94EED6F0"/>
    <w:lvl w:ilvl="0">
      <w:start w:val="1"/>
      <w:numFmt w:val="decimal"/>
      <w:lvlText w:val="%1."/>
      <w:lvlJc w:val="left"/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E2103D5"/>
    <w:multiLevelType w:val="hybridMultilevel"/>
    <w:tmpl w:val="66E01CA4"/>
    <w:lvl w:ilvl="0" w:tplc="E8CC76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A55C373C">
      <w:start w:val="1"/>
      <w:numFmt w:val="decimal"/>
      <w:lvlText w:val="%2."/>
      <w:lvlJc w:val="left"/>
      <w:pPr>
        <w:ind w:left="1440" w:hanging="360"/>
      </w:pPr>
      <w:rPr>
        <w:rFonts w:ascii="Arial" w:eastAsiaTheme="minorHAnsi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147C61"/>
    <w:multiLevelType w:val="hybridMultilevel"/>
    <w:tmpl w:val="E896409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FF1346"/>
    <w:multiLevelType w:val="multilevel"/>
    <w:tmpl w:val="1AEAD5F8"/>
    <w:lvl w:ilvl="0">
      <w:start w:val="4"/>
      <w:numFmt w:val="decimal"/>
      <w:lvlText w:val="%1"/>
      <w:lvlJc w:val="left"/>
      <w:pPr>
        <w:ind w:left="480" w:hanging="480"/>
      </w:pPr>
      <w:rPr>
        <w:rFonts w:eastAsia="Calibri" w:hint="default"/>
      </w:rPr>
    </w:lvl>
    <w:lvl w:ilvl="1">
      <w:start w:val="5"/>
      <w:numFmt w:val="decimal"/>
      <w:lvlText w:val="%1.%2"/>
      <w:lvlJc w:val="left"/>
      <w:pPr>
        <w:ind w:left="480" w:hanging="48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hint="default"/>
      </w:rPr>
    </w:lvl>
  </w:abstractNum>
  <w:abstractNum w:abstractNumId="10" w15:restartNumberingAfterBreak="0">
    <w:nsid w:val="25904F80"/>
    <w:multiLevelType w:val="multilevel"/>
    <w:tmpl w:val="641618E4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  <w:color w:val="auto"/>
        <w:sz w:val="22"/>
      </w:rPr>
    </w:lvl>
    <w:lvl w:ilvl="1">
      <w:start w:val="2"/>
      <w:numFmt w:val="decimal"/>
      <w:lvlText w:val="%1.%2"/>
      <w:lvlJc w:val="left"/>
      <w:pPr>
        <w:ind w:left="900" w:hanging="720"/>
      </w:pPr>
      <w:rPr>
        <w:rFonts w:hint="default"/>
        <w:color w:val="auto"/>
        <w:sz w:val="22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  <w:color w:val="auto"/>
        <w:sz w:val="22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  <w:color w:val="auto"/>
        <w:sz w:val="22"/>
      </w:rPr>
    </w:lvl>
    <w:lvl w:ilvl="4">
      <w:start w:val="1"/>
      <w:numFmt w:val="decimal"/>
      <w:lvlText w:val="%1.%2.%3.%4.%5"/>
      <w:lvlJc w:val="left"/>
      <w:pPr>
        <w:ind w:left="2160" w:hanging="1440"/>
      </w:pPr>
      <w:rPr>
        <w:rFonts w:hint="default"/>
        <w:color w:val="auto"/>
        <w:sz w:val="22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  <w:color w:val="auto"/>
        <w:sz w:val="22"/>
      </w:rPr>
    </w:lvl>
    <w:lvl w:ilvl="6">
      <w:start w:val="1"/>
      <w:numFmt w:val="decimal"/>
      <w:lvlText w:val="%1.%2.%3.%4.%5.%6.%7"/>
      <w:lvlJc w:val="left"/>
      <w:pPr>
        <w:ind w:left="2880" w:hanging="1800"/>
      </w:pPr>
      <w:rPr>
        <w:rFonts w:hint="default"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  <w:color w:val="auto"/>
        <w:sz w:val="22"/>
      </w:rPr>
    </w:lvl>
  </w:abstractNum>
  <w:abstractNum w:abstractNumId="11" w15:restartNumberingAfterBreak="0">
    <w:nsid w:val="26C475DB"/>
    <w:multiLevelType w:val="multilevel"/>
    <w:tmpl w:val="6AC80FCE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  <w:sz w:val="22"/>
      </w:rPr>
    </w:lvl>
    <w:lvl w:ilvl="1">
      <w:start w:val="10"/>
      <w:numFmt w:val="decimal"/>
      <w:lvlText w:val="%1.%2"/>
      <w:lvlJc w:val="left"/>
      <w:pPr>
        <w:ind w:left="720" w:hanging="7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sz w:val="22"/>
      </w:rPr>
    </w:lvl>
  </w:abstractNum>
  <w:abstractNum w:abstractNumId="12" w15:restartNumberingAfterBreak="0">
    <w:nsid w:val="28C71FAE"/>
    <w:multiLevelType w:val="multilevel"/>
    <w:tmpl w:val="8B861938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  <w:color w:val="FF0000"/>
        <w:sz w:val="22"/>
      </w:rPr>
    </w:lvl>
    <w:lvl w:ilvl="1">
      <w:start w:val="10"/>
      <w:numFmt w:val="decimal"/>
      <w:lvlText w:val="%1.%2"/>
      <w:lvlJc w:val="left"/>
      <w:pPr>
        <w:ind w:left="720" w:hanging="720"/>
      </w:pPr>
      <w:rPr>
        <w:rFonts w:hint="default"/>
        <w:color w:val="FF0000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  <w:sz w:val="22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FF0000"/>
        <w:sz w:val="22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color w:val="FF0000"/>
        <w:sz w:val="22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FF0000"/>
        <w:sz w:val="22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color w:val="FF0000"/>
        <w:sz w:val="22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FF0000"/>
        <w:sz w:val="22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FF0000"/>
        <w:sz w:val="22"/>
      </w:rPr>
    </w:lvl>
  </w:abstractNum>
  <w:abstractNum w:abstractNumId="13" w15:restartNumberingAfterBreak="0">
    <w:nsid w:val="2A5960D8"/>
    <w:multiLevelType w:val="hybridMultilevel"/>
    <w:tmpl w:val="A2308762"/>
    <w:lvl w:ilvl="0" w:tplc="2A8EF1FA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B65664"/>
    <w:multiLevelType w:val="hybridMultilevel"/>
    <w:tmpl w:val="004CB646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5" w15:restartNumberingAfterBreak="0">
    <w:nsid w:val="349B6480"/>
    <w:multiLevelType w:val="hybridMultilevel"/>
    <w:tmpl w:val="C1323F3E"/>
    <w:lvl w:ilvl="0" w:tplc="952AFA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EE6967"/>
    <w:multiLevelType w:val="hybridMultilevel"/>
    <w:tmpl w:val="A49A41C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BE44CE3"/>
    <w:multiLevelType w:val="hybridMultilevel"/>
    <w:tmpl w:val="C39A5E4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3671503"/>
    <w:multiLevelType w:val="hybridMultilevel"/>
    <w:tmpl w:val="B4B6393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4AB0634"/>
    <w:multiLevelType w:val="multilevel"/>
    <w:tmpl w:val="E720426C"/>
    <w:lvl w:ilvl="0">
      <w:start w:val="3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52C6D95"/>
    <w:multiLevelType w:val="multilevel"/>
    <w:tmpl w:val="9126F70E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  <w:sz w:val="22"/>
      </w:rPr>
    </w:lvl>
    <w:lvl w:ilvl="1">
      <w:start w:val="11"/>
      <w:numFmt w:val="decimal"/>
      <w:lvlText w:val="%1.%2"/>
      <w:lvlJc w:val="left"/>
      <w:pPr>
        <w:ind w:left="720" w:hanging="7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sz w:val="22"/>
      </w:rPr>
    </w:lvl>
  </w:abstractNum>
  <w:abstractNum w:abstractNumId="21" w15:restartNumberingAfterBreak="0">
    <w:nsid w:val="47332B0D"/>
    <w:multiLevelType w:val="multilevel"/>
    <w:tmpl w:val="EF6E0C48"/>
    <w:lvl w:ilvl="0">
      <w:start w:val="1"/>
      <w:numFmt w:val="decimal"/>
      <w:lvlText w:val="%1."/>
      <w:lvlJc w:val="left"/>
      <w:rPr>
        <w:rFonts w:ascii="Arial" w:eastAsiaTheme="minorHAnsi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9A21094"/>
    <w:multiLevelType w:val="hybridMultilevel"/>
    <w:tmpl w:val="74AC72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DD6CDF"/>
    <w:multiLevelType w:val="multilevel"/>
    <w:tmpl w:val="EC7CF20A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7"/>
      <w:numFmt w:val="decimal"/>
      <w:lvlText w:val="%1.%2"/>
      <w:lvlJc w:val="left"/>
      <w:pPr>
        <w:ind w:left="720" w:hanging="7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sz w:val="22"/>
      </w:rPr>
    </w:lvl>
  </w:abstractNum>
  <w:abstractNum w:abstractNumId="24" w15:restartNumberingAfterBreak="0">
    <w:nsid w:val="4F5F3588"/>
    <w:multiLevelType w:val="multilevel"/>
    <w:tmpl w:val="9EF8113E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6"/>
      <w:numFmt w:val="decimal"/>
      <w:lvlText w:val="%1.%2"/>
      <w:lvlJc w:val="left"/>
      <w:pPr>
        <w:ind w:left="720" w:hanging="7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sz w:val="22"/>
      </w:rPr>
    </w:lvl>
  </w:abstractNum>
  <w:abstractNum w:abstractNumId="25" w15:restartNumberingAfterBreak="0">
    <w:nsid w:val="50DA0F6F"/>
    <w:multiLevelType w:val="hybridMultilevel"/>
    <w:tmpl w:val="6C9C0C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3A52AE"/>
    <w:multiLevelType w:val="multilevel"/>
    <w:tmpl w:val="22185D66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sz w:val="22"/>
      </w:rPr>
    </w:lvl>
  </w:abstractNum>
  <w:abstractNum w:abstractNumId="27" w15:restartNumberingAfterBreak="0">
    <w:nsid w:val="549C208A"/>
    <w:multiLevelType w:val="hybridMultilevel"/>
    <w:tmpl w:val="20CA260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4C60924"/>
    <w:multiLevelType w:val="hybridMultilevel"/>
    <w:tmpl w:val="D23AB5E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6831572"/>
    <w:multiLevelType w:val="hybridMultilevel"/>
    <w:tmpl w:val="74AC72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860125"/>
    <w:multiLevelType w:val="hybridMultilevel"/>
    <w:tmpl w:val="AA7E2420"/>
    <w:lvl w:ilvl="0" w:tplc="BFC0BE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9F85147"/>
    <w:multiLevelType w:val="hybridMultilevel"/>
    <w:tmpl w:val="3D16E7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94257D"/>
    <w:multiLevelType w:val="multilevel"/>
    <w:tmpl w:val="E2C67EBA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8"/>
      <w:numFmt w:val="decimal"/>
      <w:lvlText w:val="%1.%2"/>
      <w:lvlJc w:val="left"/>
      <w:pPr>
        <w:ind w:left="720" w:hanging="7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sz w:val="22"/>
      </w:rPr>
    </w:lvl>
  </w:abstractNum>
  <w:abstractNum w:abstractNumId="33" w15:restartNumberingAfterBreak="0">
    <w:nsid w:val="5EF940DD"/>
    <w:multiLevelType w:val="hybridMultilevel"/>
    <w:tmpl w:val="FD6E1F6E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3A0110"/>
    <w:multiLevelType w:val="multilevel"/>
    <w:tmpl w:val="3912F0BC"/>
    <w:lvl w:ilvl="0">
      <w:start w:val="1"/>
      <w:numFmt w:val="decimal"/>
      <w:lvlText w:val="%1."/>
      <w:lvlJc w:val="left"/>
      <w:rPr>
        <w:rFonts w:ascii="Arial" w:eastAsia="Calibri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046243B"/>
    <w:multiLevelType w:val="hybridMultilevel"/>
    <w:tmpl w:val="C762A6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147A73"/>
    <w:multiLevelType w:val="hybridMultilevel"/>
    <w:tmpl w:val="7138FB72"/>
    <w:lvl w:ilvl="0" w:tplc="FBAA52D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70484C66"/>
    <w:multiLevelType w:val="multilevel"/>
    <w:tmpl w:val="6A12D592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7"/>
      <w:numFmt w:val="decimal"/>
      <w:lvlText w:val="%1.%2"/>
      <w:lvlJc w:val="left"/>
      <w:pPr>
        <w:ind w:left="720" w:hanging="7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sz w:val="22"/>
      </w:rPr>
    </w:lvl>
  </w:abstractNum>
  <w:abstractNum w:abstractNumId="38" w15:restartNumberingAfterBreak="0">
    <w:nsid w:val="70DA3DDE"/>
    <w:multiLevelType w:val="hybridMultilevel"/>
    <w:tmpl w:val="0958EC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131E3F"/>
    <w:multiLevelType w:val="hybridMultilevel"/>
    <w:tmpl w:val="131C7E3A"/>
    <w:lvl w:ilvl="0" w:tplc="3B443298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1B1092"/>
    <w:multiLevelType w:val="multilevel"/>
    <w:tmpl w:val="B94C0C0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auto"/>
        <w:sz w:val="22"/>
      </w:rPr>
    </w:lvl>
    <w:lvl w:ilvl="1">
      <w:start w:val="5"/>
      <w:numFmt w:val="decimal"/>
      <w:lvlText w:val="%1.%2"/>
      <w:lvlJc w:val="left"/>
      <w:pPr>
        <w:ind w:left="720" w:hanging="720"/>
      </w:pPr>
      <w:rPr>
        <w:rFonts w:hint="default"/>
        <w:color w:val="auto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  <w:sz w:val="22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auto"/>
        <w:sz w:val="22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color w:val="auto"/>
        <w:sz w:val="22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auto"/>
        <w:sz w:val="22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auto"/>
        <w:sz w:val="22"/>
      </w:rPr>
    </w:lvl>
  </w:abstractNum>
  <w:abstractNum w:abstractNumId="41" w15:restartNumberingAfterBreak="0">
    <w:nsid w:val="734A3BD8"/>
    <w:multiLevelType w:val="multilevel"/>
    <w:tmpl w:val="D4624B9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bCs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387455193">
    <w:abstractNumId w:val="22"/>
  </w:num>
  <w:num w:numId="2" w16cid:durableId="211503619">
    <w:abstractNumId w:val="29"/>
  </w:num>
  <w:num w:numId="3" w16cid:durableId="53050384">
    <w:abstractNumId w:val="35"/>
  </w:num>
  <w:num w:numId="4" w16cid:durableId="414596455">
    <w:abstractNumId w:val="6"/>
  </w:num>
  <w:num w:numId="5" w16cid:durableId="162355385">
    <w:abstractNumId w:val="15"/>
  </w:num>
  <w:num w:numId="6" w16cid:durableId="781193831">
    <w:abstractNumId w:val="33"/>
  </w:num>
  <w:num w:numId="7" w16cid:durableId="995107061">
    <w:abstractNumId w:val="21"/>
  </w:num>
  <w:num w:numId="8" w16cid:durableId="942688108">
    <w:abstractNumId w:val="30"/>
  </w:num>
  <w:num w:numId="9" w16cid:durableId="1786730670">
    <w:abstractNumId w:val="34"/>
  </w:num>
  <w:num w:numId="10" w16cid:durableId="1403404433">
    <w:abstractNumId w:val="4"/>
  </w:num>
  <w:num w:numId="11" w16cid:durableId="503595822">
    <w:abstractNumId w:val="39"/>
  </w:num>
  <w:num w:numId="12" w16cid:durableId="96817123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74524063">
    <w:abstractNumId w:val="7"/>
  </w:num>
  <w:num w:numId="14" w16cid:durableId="1451687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11902758">
    <w:abstractNumId w:val="6"/>
  </w:num>
  <w:num w:numId="16" w16cid:durableId="645084889">
    <w:abstractNumId w:val="5"/>
  </w:num>
  <w:num w:numId="17" w16cid:durableId="44192318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95539688">
    <w:abstractNumId w:val="14"/>
  </w:num>
  <w:num w:numId="19" w16cid:durableId="619840231">
    <w:abstractNumId w:val="18"/>
  </w:num>
  <w:num w:numId="20" w16cid:durableId="53358629">
    <w:abstractNumId w:val="27"/>
  </w:num>
  <w:num w:numId="21" w16cid:durableId="126632575">
    <w:abstractNumId w:val="16"/>
  </w:num>
  <w:num w:numId="22" w16cid:durableId="1329408160">
    <w:abstractNumId w:val="17"/>
  </w:num>
  <w:num w:numId="23" w16cid:durableId="978799605">
    <w:abstractNumId w:val="1"/>
  </w:num>
  <w:num w:numId="24" w16cid:durableId="34895631">
    <w:abstractNumId w:val="28"/>
  </w:num>
  <w:num w:numId="25" w16cid:durableId="49468528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09127678">
    <w:abstractNumId w:val="31"/>
  </w:num>
  <w:num w:numId="27" w16cid:durableId="745608849">
    <w:abstractNumId w:val="0"/>
  </w:num>
  <w:num w:numId="28" w16cid:durableId="1581518867">
    <w:abstractNumId w:val="19"/>
  </w:num>
  <w:num w:numId="29" w16cid:durableId="2009744181">
    <w:abstractNumId w:val="41"/>
  </w:num>
  <w:num w:numId="30" w16cid:durableId="169299369">
    <w:abstractNumId w:val="3"/>
  </w:num>
  <w:num w:numId="31" w16cid:durableId="943345016">
    <w:abstractNumId w:val="40"/>
  </w:num>
  <w:num w:numId="32" w16cid:durableId="119155696">
    <w:abstractNumId w:val="26"/>
  </w:num>
  <w:num w:numId="33" w16cid:durableId="342828409">
    <w:abstractNumId w:val="10"/>
  </w:num>
  <w:num w:numId="34" w16cid:durableId="1396395982">
    <w:abstractNumId w:val="23"/>
  </w:num>
  <w:num w:numId="35" w16cid:durableId="1305619902">
    <w:abstractNumId w:val="32"/>
  </w:num>
  <w:num w:numId="36" w16cid:durableId="329866316">
    <w:abstractNumId w:val="11"/>
  </w:num>
  <w:num w:numId="37" w16cid:durableId="1798794086">
    <w:abstractNumId w:val="20"/>
  </w:num>
  <w:num w:numId="38" w16cid:durableId="922881814">
    <w:abstractNumId w:val="9"/>
  </w:num>
  <w:num w:numId="39" w16cid:durableId="1829636630">
    <w:abstractNumId w:val="24"/>
  </w:num>
  <w:num w:numId="40" w16cid:durableId="1894194417">
    <w:abstractNumId w:val="37"/>
  </w:num>
  <w:num w:numId="41" w16cid:durableId="1459909160">
    <w:abstractNumId w:val="2"/>
  </w:num>
  <w:num w:numId="42" w16cid:durableId="280496842">
    <w:abstractNumId w:val="12"/>
  </w:num>
  <w:num w:numId="43" w16cid:durableId="853347875">
    <w:abstractNumId w:val="39"/>
  </w:num>
  <w:num w:numId="44" w16cid:durableId="348139904">
    <w:abstractNumId w:val="36"/>
  </w:num>
  <w:num w:numId="45" w16cid:durableId="102389447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7112"/>
    <w:rsid w:val="00005DE1"/>
    <w:rsid w:val="00006325"/>
    <w:rsid w:val="00014B16"/>
    <w:rsid w:val="00022C4B"/>
    <w:rsid w:val="0002343C"/>
    <w:rsid w:val="00047D30"/>
    <w:rsid w:val="00053E63"/>
    <w:rsid w:val="00065D85"/>
    <w:rsid w:val="00082545"/>
    <w:rsid w:val="000831F6"/>
    <w:rsid w:val="00090CE9"/>
    <w:rsid w:val="000A10D2"/>
    <w:rsid w:val="000A2DCA"/>
    <w:rsid w:val="000A4E6D"/>
    <w:rsid w:val="000B2DC1"/>
    <w:rsid w:val="000B7D07"/>
    <w:rsid w:val="000B7D3B"/>
    <w:rsid w:val="000C0046"/>
    <w:rsid w:val="000D1605"/>
    <w:rsid w:val="000D53A3"/>
    <w:rsid w:val="000E0EB5"/>
    <w:rsid w:val="000F0DEA"/>
    <w:rsid w:val="000F2008"/>
    <w:rsid w:val="000F3BB2"/>
    <w:rsid w:val="00103ED4"/>
    <w:rsid w:val="00106CC5"/>
    <w:rsid w:val="001140BB"/>
    <w:rsid w:val="0012233D"/>
    <w:rsid w:val="00136CDE"/>
    <w:rsid w:val="00146FF7"/>
    <w:rsid w:val="0014735A"/>
    <w:rsid w:val="0018342E"/>
    <w:rsid w:val="001A1AA3"/>
    <w:rsid w:val="001A6F72"/>
    <w:rsid w:val="001D4DD0"/>
    <w:rsid w:val="001E57AB"/>
    <w:rsid w:val="001F01A1"/>
    <w:rsid w:val="001F1BF2"/>
    <w:rsid w:val="00205178"/>
    <w:rsid w:val="0020547A"/>
    <w:rsid w:val="00215321"/>
    <w:rsid w:val="00216671"/>
    <w:rsid w:val="00216AD6"/>
    <w:rsid w:val="00216E7A"/>
    <w:rsid w:val="00222D0D"/>
    <w:rsid w:val="00223502"/>
    <w:rsid w:val="00233645"/>
    <w:rsid w:val="00236DC8"/>
    <w:rsid w:val="00237A0F"/>
    <w:rsid w:val="00242D7C"/>
    <w:rsid w:val="00242F31"/>
    <w:rsid w:val="00245A4A"/>
    <w:rsid w:val="00250036"/>
    <w:rsid w:val="00251A09"/>
    <w:rsid w:val="00251B9C"/>
    <w:rsid w:val="0026508D"/>
    <w:rsid w:val="002717B1"/>
    <w:rsid w:val="0027200D"/>
    <w:rsid w:val="00273EDE"/>
    <w:rsid w:val="0027527A"/>
    <w:rsid w:val="002827DB"/>
    <w:rsid w:val="002902E6"/>
    <w:rsid w:val="00291E31"/>
    <w:rsid w:val="00296EBF"/>
    <w:rsid w:val="002A7B62"/>
    <w:rsid w:val="002B0596"/>
    <w:rsid w:val="002B2625"/>
    <w:rsid w:val="002B4695"/>
    <w:rsid w:val="002B48FB"/>
    <w:rsid w:val="002D0BFB"/>
    <w:rsid w:val="002D7CF6"/>
    <w:rsid w:val="002E7E06"/>
    <w:rsid w:val="002F4F2A"/>
    <w:rsid w:val="00306545"/>
    <w:rsid w:val="00320295"/>
    <w:rsid w:val="003221BF"/>
    <w:rsid w:val="00324387"/>
    <w:rsid w:val="00326589"/>
    <w:rsid w:val="00331788"/>
    <w:rsid w:val="003332DC"/>
    <w:rsid w:val="00335DDA"/>
    <w:rsid w:val="003433D8"/>
    <w:rsid w:val="0035036D"/>
    <w:rsid w:val="0035054F"/>
    <w:rsid w:val="0035194B"/>
    <w:rsid w:val="0036625C"/>
    <w:rsid w:val="00371306"/>
    <w:rsid w:val="0038049F"/>
    <w:rsid w:val="003829B8"/>
    <w:rsid w:val="00396212"/>
    <w:rsid w:val="003A1902"/>
    <w:rsid w:val="003A4A61"/>
    <w:rsid w:val="003A553A"/>
    <w:rsid w:val="003A648A"/>
    <w:rsid w:val="003B5B3C"/>
    <w:rsid w:val="003E6D93"/>
    <w:rsid w:val="003E789C"/>
    <w:rsid w:val="00400A0F"/>
    <w:rsid w:val="00403B98"/>
    <w:rsid w:val="00406B0D"/>
    <w:rsid w:val="00407B7A"/>
    <w:rsid w:val="00410FBA"/>
    <w:rsid w:val="00412137"/>
    <w:rsid w:val="0041594A"/>
    <w:rsid w:val="00432377"/>
    <w:rsid w:val="00435D67"/>
    <w:rsid w:val="00444282"/>
    <w:rsid w:val="00457D16"/>
    <w:rsid w:val="0048488D"/>
    <w:rsid w:val="00484EFC"/>
    <w:rsid w:val="00496AB6"/>
    <w:rsid w:val="004A2C7B"/>
    <w:rsid w:val="004A44B4"/>
    <w:rsid w:val="004C0308"/>
    <w:rsid w:val="004C0A95"/>
    <w:rsid w:val="004C257E"/>
    <w:rsid w:val="004C6DCC"/>
    <w:rsid w:val="004F1448"/>
    <w:rsid w:val="004F6334"/>
    <w:rsid w:val="00504D65"/>
    <w:rsid w:val="005054CC"/>
    <w:rsid w:val="00505998"/>
    <w:rsid w:val="00505D05"/>
    <w:rsid w:val="00515B2E"/>
    <w:rsid w:val="00522515"/>
    <w:rsid w:val="00525D4D"/>
    <w:rsid w:val="00527972"/>
    <w:rsid w:val="005350AF"/>
    <w:rsid w:val="00542390"/>
    <w:rsid w:val="00543687"/>
    <w:rsid w:val="00545C38"/>
    <w:rsid w:val="00553BBE"/>
    <w:rsid w:val="00555CB7"/>
    <w:rsid w:val="00557C7C"/>
    <w:rsid w:val="0056639E"/>
    <w:rsid w:val="00571797"/>
    <w:rsid w:val="005807AA"/>
    <w:rsid w:val="00580A3E"/>
    <w:rsid w:val="00586C3B"/>
    <w:rsid w:val="005900DB"/>
    <w:rsid w:val="005936CA"/>
    <w:rsid w:val="005A2F1F"/>
    <w:rsid w:val="005A3455"/>
    <w:rsid w:val="005B0259"/>
    <w:rsid w:val="005D0149"/>
    <w:rsid w:val="005D451D"/>
    <w:rsid w:val="005E08D5"/>
    <w:rsid w:val="00601449"/>
    <w:rsid w:val="00604561"/>
    <w:rsid w:val="006047C2"/>
    <w:rsid w:val="00612FE0"/>
    <w:rsid w:val="00615469"/>
    <w:rsid w:val="00626D4C"/>
    <w:rsid w:val="00633DA5"/>
    <w:rsid w:val="0063611D"/>
    <w:rsid w:val="00637589"/>
    <w:rsid w:val="00637FE6"/>
    <w:rsid w:val="00642CD8"/>
    <w:rsid w:val="006467B3"/>
    <w:rsid w:val="006510BC"/>
    <w:rsid w:val="00667AE3"/>
    <w:rsid w:val="00673531"/>
    <w:rsid w:val="00675DB3"/>
    <w:rsid w:val="00677E96"/>
    <w:rsid w:val="00677E97"/>
    <w:rsid w:val="006819D1"/>
    <w:rsid w:val="00681D22"/>
    <w:rsid w:val="00682133"/>
    <w:rsid w:val="00686719"/>
    <w:rsid w:val="00691DCE"/>
    <w:rsid w:val="0069382B"/>
    <w:rsid w:val="006A0832"/>
    <w:rsid w:val="006A5CB2"/>
    <w:rsid w:val="006A6ABF"/>
    <w:rsid w:val="006B0BDB"/>
    <w:rsid w:val="006C51B7"/>
    <w:rsid w:val="006D0B94"/>
    <w:rsid w:val="006E61F9"/>
    <w:rsid w:val="006F0481"/>
    <w:rsid w:val="006F123B"/>
    <w:rsid w:val="006F1BD8"/>
    <w:rsid w:val="006F27D4"/>
    <w:rsid w:val="006F38FD"/>
    <w:rsid w:val="006F399C"/>
    <w:rsid w:val="006F5856"/>
    <w:rsid w:val="006F6488"/>
    <w:rsid w:val="006F76F9"/>
    <w:rsid w:val="00720212"/>
    <w:rsid w:val="00721D96"/>
    <w:rsid w:val="00727112"/>
    <w:rsid w:val="00734E0E"/>
    <w:rsid w:val="007360F0"/>
    <w:rsid w:val="00743C4C"/>
    <w:rsid w:val="00746B1E"/>
    <w:rsid w:val="00747073"/>
    <w:rsid w:val="0075324A"/>
    <w:rsid w:val="00754206"/>
    <w:rsid w:val="00756286"/>
    <w:rsid w:val="007600B5"/>
    <w:rsid w:val="00761199"/>
    <w:rsid w:val="0076369F"/>
    <w:rsid w:val="0076662F"/>
    <w:rsid w:val="00770F10"/>
    <w:rsid w:val="00783101"/>
    <w:rsid w:val="00786577"/>
    <w:rsid w:val="007949EA"/>
    <w:rsid w:val="007A39AF"/>
    <w:rsid w:val="007A4699"/>
    <w:rsid w:val="007B7EA4"/>
    <w:rsid w:val="007C1604"/>
    <w:rsid w:val="007C1E4B"/>
    <w:rsid w:val="007D2120"/>
    <w:rsid w:val="007E2684"/>
    <w:rsid w:val="007E39AA"/>
    <w:rsid w:val="007F436A"/>
    <w:rsid w:val="007F5247"/>
    <w:rsid w:val="00803342"/>
    <w:rsid w:val="00807FA4"/>
    <w:rsid w:val="00811053"/>
    <w:rsid w:val="00811D33"/>
    <w:rsid w:val="00812E4B"/>
    <w:rsid w:val="0081375B"/>
    <w:rsid w:val="00820229"/>
    <w:rsid w:val="00824452"/>
    <w:rsid w:val="00842A17"/>
    <w:rsid w:val="008610FB"/>
    <w:rsid w:val="00866058"/>
    <w:rsid w:val="008727FB"/>
    <w:rsid w:val="008812B3"/>
    <w:rsid w:val="008A4290"/>
    <w:rsid w:val="008B562D"/>
    <w:rsid w:val="008B57B3"/>
    <w:rsid w:val="008C474A"/>
    <w:rsid w:val="008D02FC"/>
    <w:rsid w:val="008E1200"/>
    <w:rsid w:val="008F4574"/>
    <w:rsid w:val="00901BC8"/>
    <w:rsid w:val="00901C8D"/>
    <w:rsid w:val="00902A2D"/>
    <w:rsid w:val="00904B9A"/>
    <w:rsid w:val="00911816"/>
    <w:rsid w:val="00920320"/>
    <w:rsid w:val="0092653E"/>
    <w:rsid w:val="009273FB"/>
    <w:rsid w:val="0093218B"/>
    <w:rsid w:val="00950F4D"/>
    <w:rsid w:val="00960499"/>
    <w:rsid w:val="0096574E"/>
    <w:rsid w:val="009757AE"/>
    <w:rsid w:val="00985089"/>
    <w:rsid w:val="0098685A"/>
    <w:rsid w:val="00992D52"/>
    <w:rsid w:val="009A4907"/>
    <w:rsid w:val="009A6F90"/>
    <w:rsid w:val="009B2A60"/>
    <w:rsid w:val="009B5487"/>
    <w:rsid w:val="009C5259"/>
    <w:rsid w:val="009D18AA"/>
    <w:rsid w:val="009D3A5B"/>
    <w:rsid w:val="009E0AF5"/>
    <w:rsid w:val="009E13EC"/>
    <w:rsid w:val="009E54EA"/>
    <w:rsid w:val="009E72E5"/>
    <w:rsid w:val="009E779F"/>
    <w:rsid w:val="009E7E44"/>
    <w:rsid w:val="009F43DF"/>
    <w:rsid w:val="00A042F4"/>
    <w:rsid w:val="00A13F6D"/>
    <w:rsid w:val="00A22B7D"/>
    <w:rsid w:val="00A24443"/>
    <w:rsid w:val="00A24DD5"/>
    <w:rsid w:val="00A31626"/>
    <w:rsid w:val="00A37574"/>
    <w:rsid w:val="00A41CA4"/>
    <w:rsid w:val="00A4393B"/>
    <w:rsid w:val="00A43C0C"/>
    <w:rsid w:val="00A43D31"/>
    <w:rsid w:val="00A522E4"/>
    <w:rsid w:val="00A53072"/>
    <w:rsid w:val="00A75BCC"/>
    <w:rsid w:val="00A91EE5"/>
    <w:rsid w:val="00AA7CA3"/>
    <w:rsid w:val="00AB2112"/>
    <w:rsid w:val="00AB4942"/>
    <w:rsid w:val="00AB6B99"/>
    <w:rsid w:val="00AC5962"/>
    <w:rsid w:val="00AD0BA6"/>
    <w:rsid w:val="00AD0D12"/>
    <w:rsid w:val="00AF1A68"/>
    <w:rsid w:val="00AF2EF2"/>
    <w:rsid w:val="00B01536"/>
    <w:rsid w:val="00B074E1"/>
    <w:rsid w:val="00B16AC2"/>
    <w:rsid w:val="00B45F67"/>
    <w:rsid w:val="00B52D84"/>
    <w:rsid w:val="00B87DF2"/>
    <w:rsid w:val="00B976D5"/>
    <w:rsid w:val="00BA4488"/>
    <w:rsid w:val="00BB1857"/>
    <w:rsid w:val="00BB1FDE"/>
    <w:rsid w:val="00BB3C3D"/>
    <w:rsid w:val="00BC20DE"/>
    <w:rsid w:val="00BE33C2"/>
    <w:rsid w:val="00BE3556"/>
    <w:rsid w:val="00BF3462"/>
    <w:rsid w:val="00BF3BA9"/>
    <w:rsid w:val="00C02857"/>
    <w:rsid w:val="00C045F1"/>
    <w:rsid w:val="00C04747"/>
    <w:rsid w:val="00C103B9"/>
    <w:rsid w:val="00C10A32"/>
    <w:rsid w:val="00C127B0"/>
    <w:rsid w:val="00C2445C"/>
    <w:rsid w:val="00C52E40"/>
    <w:rsid w:val="00C53D20"/>
    <w:rsid w:val="00C60299"/>
    <w:rsid w:val="00C679C9"/>
    <w:rsid w:val="00C72961"/>
    <w:rsid w:val="00C77033"/>
    <w:rsid w:val="00C818EE"/>
    <w:rsid w:val="00C901DA"/>
    <w:rsid w:val="00C90323"/>
    <w:rsid w:val="00C92C52"/>
    <w:rsid w:val="00C94021"/>
    <w:rsid w:val="00CC1192"/>
    <w:rsid w:val="00CC494F"/>
    <w:rsid w:val="00CC73DF"/>
    <w:rsid w:val="00CD226E"/>
    <w:rsid w:val="00CD5187"/>
    <w:rsid w:val="00CD65DB"/>
    <w:rsid w:val="00CE09C6"/>
    <w:rsid w:val="00CE1574"/>
    <w:rsid w:val="00CE168A"/>
    <w:rsid w:val="00CE6917"/>
    <w:rsid w:val="00CF2E67"/>
    <w:rsid w:val="00CF3A51"/>
    <w:rsid w:val="00CF4082"/>
    <w:rsid w:val="00CF48C5"/>
    <w:rsid w:val="00CF589B"/>
    <w:rsid w:val="00D071D3"/>
    <w:rsid w:val="00D17DDF"/>
    <w:rsid w:val="00D425DD"/>
    <w:rsid w:val="00D5030F"/>
    <w:rsid w:val="00D50D48"/>
    <w:rsid w:val="00D52558"/>
    <w:rsid w:val="00D548F0"/>
    <w:rsid w:val="00D63EEE"/>
    <w:rsid w:val="00D66832"/>
    <w:rsid w:val="00D71BBD"/>
    <w:rsid w:val="00D745DA"/>
    <w:rsid w:val="00D7484F"/>
    <w:rsid w:val="00D75930"/>
    <w:rsid w:val="00D836E5"/>
    <w:rsid w:val="00D96563"/>
    <w:rsid w:val="00DD4197"/>
    <w:rsid w:val="00DE69AD"/>
    <w:rsid w:val="00DE7A71"/>
    <w:rsid w:val="00DF73F8"/>
    <w:rsid w:val="00DF784D"/>
    <w:rsid w:val="00E017AC"/>
    <w:rsid w:val="00E02644"/>
    <w:rsid w:val="00E15E47"/>
    <w:rsid w:val="00E1665F"/>
    <w:rsid w:val="00E20209"/>
    <w:rsid w:val="00E2724E"/>
    <w:rsid w:val="00E317CD"/>
    <w:rsid w:val="00E32F30"/>
    <w:rsid w:val="00E55204"/>
    <w:rsid w:val="00E55821"/>
    <w:rsid w:val="00E60FFA"/>
    <w:rsid w:val="00E63CBF"/>
    <w:rsid w:val="00E66C9A"/>
    <w:rsid w:val="00E727F8"/>
    <w:rsid w:val="00E75AF6"/>
    <w:rsid w:val="00E7795C"/>
    <w:rsid w:val="00E77AE6"/>
    <w:rsid w:val="00E85DF2"/>
    <w:rsid w:val="00E873AE"/>
    <w:rsid w:val="00E917D5"/>
    <w:rsid w:val="00EB0128"/>
    <w:rsid w:val="00EB0CD8"/>
    <w:rsid w:val="00EB3B6D"/>
    <w:rsid w:val="00EC0DAF"/>
    <w:rsid w:val="00ED3B6C"/>
    <w:rsid w:val="00EE00F2"/>
    <w:rsid w:val="00EE476C"/>
    <w:rsid w:val="00EF40EC"/>
    <w:rsid w:val="00F05E4F"/>
    <w:rsid w:val="00F07289"/>
    <w:rsid w:val="00F142EA"/>
    <w:rsid w:val="00F361BD"/>
    <w:rsid w:val="00F37A92"/>
    <w:rsid w:val="00F41688"/>
    <w:rsid w:val="00F472E9"/>
    <w:rsid w:val="00F57B40"/>
    <w:rsid w:val="00F6119F"/>
    <w:rsid w:val="00F626DB"/>
    <w:rsid w:val="00F66275"/>
    <w:rsid w:val="00F80139"/>
    <w:rsid w:val="00F82D85"/>
    <w:rsid w:val="00F87E2E"/>
    <w:rsid w:val="00F9021B"/>
    <w:rsid w:val="00F90FC4"/>
    <w:rsid w:val="00F94286"/>
    <w:rsid w:val="00FA01D8"/>
    <w:rsid w:val="00FA41BD"/>
    <w:rsid w:val="00FA4255"/>
    <w:rsid w:val="00FA4BB2"/>
    <w:rsid w:val="00FB293A"/>
    <w:rsid w:val="00FB4BE2"/>
    <w:rsid w:val="00FC0A1D"/>
    <w:rsid w:val="00FC7DC6"/>
    <w:rsid w:val="00FD1146"/>
    <w:rsid w:val="00FE0D1C"/>
    <w:rsid w:val="00FE5302"/>
    <w:rsid w:val="00FF3DEC"/>
    <w:rsid w:val="00FF4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0E9E9F"/>
  <w15:docId w15:val="{221AF868-F62D-43F7-B54E-5530452A5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00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B4BE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B4BE2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0D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0D1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2720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27200D"/>
  </w:style>
  <w:style w:type="paragraph" w:styleId="Stopka">
    <w:name w:val="footer"/>
    <w:basedOn w:val="Normalny"/>
    <w:link w:val="StopkaZnak"/>
    <w:uiPriority w:val="99"/>
    <w:unhideWhenUsed/>
    <w:rsid w:val="002720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200D"/>
  </w:style>
  <w:style w:type="paragraph" w:styleId="Akapitzlist">
    <w:name w:val="List Paragraph"/>
    <w:aliases w:val="Numerowanie,List Paragraph,Akapit z listą BS,Kolorowa lista — akcent 11,L1,Akapit z listą5,CW_Lista,wypunktowanie,Nagłowek 3,Preambuła,Dot pt,F5 List Paragraph,Recommendation,List Paragraph11,lp1,maz_wyliczenie,opis dzialania"/>
    <w:basedOn w:val="Normalny"/>
    <w:link w:val="AkapitzlistZnak"/>
    <w:uiPriority w:val="34"/>
    <w:qFormat/>
    <w:rsid w:val="005B025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rsid w:val="006F123B"/>
  </w:style>
  <w:style w:type="character" w:styleId="Pogrubienie">
    <w:name w:val="Strong"/>
    <w:basedOn w:val="Domylnaczcionkaakapitu"/>
    <w:uiPriority w:val="22"/>
    <w:qFormat/>
    <w:rsid w:val="006F123B"/>
    <w:rPr>
      <w:b/>
      <w:bCs/>
    </w:rPr>
  </w:style>
  <w:style w:type="paragraph" w:styleId="NormalnyWeb">
    <w:name w:val="Normal (Web)"/>
    <w:basedOn w:val="Normalny"/>
    <w:uiPriority w:val="99"/>
    <w:unhideWhenUsed/>
    <w:rsid w:val="009273FB"/>
    <w:pPr>
      <w:spacing w:before="100" w:beforeAutospacing="1" w:after="100" w:afterAutospacing="1" w:line="240" w:lineRule="auto"/>
    </w:pPr>
    <w:rPr>
      <w:rFonts w:ascii="Calibri" w:hAnsi="Calibri" w:cs="Calibri"/>
      <w:lang w:eastAsia="pl-PL"/>
    </w:rPr>
  </w:style>
  <w:style w:type="character" w:customStyle="1" w:styleId="AkapitzlistZnak">
    <w:name w:val="Akapit z listą Znak"/>
    <w:aliases w:val="Numerowanie Znak,List Paragraph Znak,Akapit z listą BS Znak,Kolorowa lista — akcent 11 Znak,L1 Znak,Akapit z listą5 Znak,CW_Lista Znak,wypunktowanie Znak,Nagłowek 3 Znak,Preambuła Znak,Dot pt Znak,F5 List Paragraph Znak,lp1 Znak"/>
    <w:basedOn w:val="Domylnaczcionkaakapitu"/>
    <w:link w:val="Akapitzlist"/>
    <w:uiPriority w:val="34"/>
    <w:qFormat/>
    <w:locked/>
    <w:rsid w:val="009273F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6A5CB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E77AE6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E77AE6"/>
    <w:rPr>
      <w:color w:val="800080" w:themeColor="followed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12E4B"/>
    <w:rPr>
      <w:color w:val="605E5C"/>
      <w:shd w:val="clear" w:color="auto" w:fill="E1DFDD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515B2E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515B2E"/>
    <w:rPr>
      <w:rFonts w:ascii="Calibri" w:hAnsi="Calibri"/>
      <w:szCs w:val="21"/>
    </w:rPr>
  </w:style>
  <w:style w:type="character" w:customStyle="1" w:styleId="Nagweklubstopka2">
    <w:name w:val="Nagłówek lub stopka (2)"/>
    <w:basedOn w:val="Domylnaczcionkaakapitu"/>
    <w:rsid w:val="00842A17"/>
    <w:rPr>
      <w:rFonts w:ascii="Sylfaen" w:eastAsia="Sylfaen" w:hAnsi="Sylfaen" w:cs="Sylfaen"/>
      <w:b w:val="0"/>
      <w:bCs w:val="0"/>
      <w:i/>
      <w:iCs/>
      <w:smallCaps w:val="0"/>
      <w:strike w:val="0"/>
      <w:color w:val="FFFFFF"/>
      <w:spacing w:val="0"/>
      <w:w w:val="100"/>
      <w:position w:val="0"/>
      <w:sz w:val="21"/>
      <w:szCs w:val="21"/>
      <w:u w:val="none"/>
      <w:lang w:val="pl-PL" w:eastAsia="pl-PL" w:bidi="pl-PL"/>
    </w:rPr>
  </w:style>
  <w:style w:type="paragraph" w:customStyle="1" w:styleId="gmail-msolistparagraph">
    <w:name w:val="gmail-msolistparagraph"/>
    <w:basedOn w:val="Normalny"/>
    <w:rsid w:val="00811053"/>
    <w:pPr>
      <w:spacing w:before="100" w:beforeAutospacing="1" w:after="100" w:afterAutospacing="1" w:line="240" w:lineRule="auto"/>
    </w:pPr>
    <w:rPr>
      <w:rFonts w:ascii="Calibri" w:hAnsi="Calibri" w:cs="Calibri"/>
      <w:lang w:eastAsia="pl-PL"/>
    </w:rPr>
  </w:style>
  <w:style w:type="paragraph" w:customStyle="1" w:styleId="v1v1gmail-msolistparagraph">
    <w:name w:val="v1v1gmail-msolistparagraph"/>
    <w:basedOn w:val="Normalny"/>
    <w:rsid w:val="00985089"/>
    <w:pPr>
      <w:spacing w:before="100" w:beforeAutospacing="1" w:after="100" w:afterAutospacing="1" w:line="240" w:lineRule="auto"/>
    </w:pPr>
    <w:rPr>
      <w:rFonts w:ascii="Calibri" w:hAnsi="Calibri" w:cs="Calibri"/>
      <w:lang w:eastAsia="pl-PL"/>
    </w:rPr>
  </w:style>
  <w:style w:type="character" w:styleId="Uwydatnienie">
    <w:name w:val="Emphasis"/>
    <w:basedOn w:val="Domylnaczcionkaakapitu"/>
    <w:uiPriority w:val="20"/>
    <w:qFormat/>
    <w:rsid w:val="00985089"/>
    <w:rPr>
      <w:i/>
      <w:iCs/>
    </w:rPr>
  </w:style>
  <w:style w:type="paragraph" w:customStyle="1" w:styleId="v1v1msonormal">
    <w:name w:val="v1v1msonormal"/>
    <w:basedOn w:val="Normalny"/>
    <w:rsid w:val="00985089"/>
    <w:pPr>
      <w:spacing w:before="100" w:beforeAutospacing="1" w:after="100" w:afterAutospacing="1" w:line="240" w:lineRule="auto"/>
    </w:pPr>
    <w:rPr>
      <w:rFonts w:ascii="Calibri" w:hAnsi="Calibri" w:cs="Calibri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F648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F6488"/>
    <w:rPr>
      <w:rFonts w:ascii="Times New Roman" w:eastAsia="Times New Roman" w:hAnsi="Times New Roman" w:cs="Times New Roman"/>
      <w:sz w:val="20"/>
      <w:szCs w:val="20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6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9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6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9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44E4F6-21B1-415E-849B-AB854F7D2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158</Words>
  <Characters>949</Characters>
  <Application>Microsoft Office Word</Application>
  <DocSecurity>0</DocSecurity>
  <Lines>7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/>
      <vt:lpstr>IZP.272.18.2022</vt:lpstr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Magda</dc:creator>
  <cp:lastModifiedBy>Magdalena Żurawska</cp:lastModifiedBy>
  <cp:revision>3</cp:revision>
  <cp:lastPrinted>2022-10-17T07:40:00Z</cp:lastPrinted>
  <dcterms:created xsi:type="dcterms:W3CDTF">2022-10-17T07:40:00Z</dcterms:created>
  <dcterms:modified xsi:type="dcterms:W3CDTF">2022-10-17T07:46:00Z</dcterms:modified>
</cp:coreProperties>
</file>